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5F7" w:rsidRPr="005A0883" w:rsidRDefault="00424989" w:rsidP="0000327A">
      <w:pPr>
        <w:rPr>
          <w:rFonts w:ascii="Times New Roman" w:eastAsia="方正仿宋简体" w:hAnsi="Times New Roman" w:cs="Times New Roman"/>
          <w:sz w:val="28"/>
          <w:szCs w:val="28"/>
        </w:rPr>
      </w:pPr>
      <w:r w:rsidRPr="005A0883">
        <w:rPr>
          <w:rFonts w:ascii="Times New Roman" w:eastAsia="方正仿宋简体" w:hAnsi="Times New Roman" w:cs="Times New Roman"/>
          <w:sz w:val="28"/>
          <w:szCs w:val="28"/>
        </w:rPr>
        <w:t>附件</w:t>
      </w:r>
      <w:bookmarkStart w:id="0" w:name="_GoBack"/>
      <w:bookmarkEnd w:id="0"/>
    </w:p>
    <w:p w:rsidR="00424989" w:rsidRPr="005A0883" w:rsidRDefault="00424989" w:rsidP="00567080">
      <w:pPr>
        <w:spacing w:beforeLines="50" w:before="156" w:afterLines="50" w:after="156"/>
        <w:jc w:val="center"/>
        <w:rPr>
          <w:rFonts w:ascii="Times New Roman" w:eastAsia="方正仿宋简体" w:hAnsi="Times New Roman" w:cs="Times New Roman"/>
          <w:sz w:val="42"/>
          <w:szCs w:val="42"/>
        </w:rPr>
      </w:pPr>
      <w:r w:rsidRPr="005A0883">
        <w:rPr>
          <w:rFonts w:ascii="Times New Roman" w:eastAsia="方正大标宋简体" w:hAnsi="Times New Roman" w:cs="Times New Roman"/>
          <w:b/>
          <w:sz w:val="42"/>
          <w:szCs w:val="42"/>
        </w:rPr>
        <w:t>创新层</w:t>
      </w:r>
      <w:r w:rsidR="008D522D" w:rsidRPr="005A0883">
        <w:rPr>
          <w:rFonts w:ascii="Times New Roman" w:eastAsia="方正大标宋简体" w:hAnsi="Times New Roman" w:cs="Times New Roman"/>
          <w:b/>
          <w:sz w:val="42"/>
          <w:szCs w:val="42"/>
        </w:rPr>
        <w:t>挂牌公司</w:t>
      </w:r>
      <w:r w:rsidR="00C8078D" w:rsidRPr="005A0883">
        <w:rPr>
          <w:rFonts w:ascii="Times New Roman" w:eastAsia="方正大标宋简体" w:hAnsi="Times New Roman" w:cs="Times New Roman"/>
          <w:b/>
          <w:sz w:val="42"/>
          <w:szCs w:val="42"/>
        </w:rPr>
        <w:t>初步筛选名单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9"/>
        <w:gridCol w:w="1146"/>
        <w:gridCol w:w="1265"/>
        <w:gridCol w:w="844"/>
        <w:gridCol w:w="1124"/>
        <w:gridCol w:w="1316"/>
        <w:gridCol w:w="851"/>
        <w:gridCol w:w="1275"/>
        <w:gridCol w:w="1236"/>
      </w:tblGrid>
      <w:tr w:rsidR="001A3496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146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265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844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124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316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  <w:tc>
          <w:tcPr>
            <w:tcW w:w="851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序号</w:t>
            </w:r>
          </w:p>
        </w:tc>
        <w:tc>
          <w:tcPr>
            <w:tcW w:w="1275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证券代码</w:t>
            </w:r>
          </w:p>
        </w:tc>
        <w:tc>
          <w:tcPr>
            <w:tcW w:w="1236" w:type="dxa"/>
            <w:noWrap/>
            <w:vAlign w:val="center"/>
            <w:hideMark/>
          </w:tcPr>
          <w:p w:rsidR="008F2C52" w:rsidRPr="005A0883" w:rsidRDefault="008F2C52" w:rsidP="005A0883">
            <w:pPr>
              <w:jc w:val="center"/>
              <w:rPr>
                <w:rFonts w:ascii="Times New Roman" w:eastAsia="方正仿宋简体" w:hAnsi="Times New Roman" w:cs="Times New Roman"/>
                <w:b/>
                <w:bCs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b/>
                <w:bCs/>
                <w:sz w:val="22"/>
              </w:rPr>
              <w:t>证券简称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430002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832093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科伦股份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834772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中悦科技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430005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原子高科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832094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金昌蓝宇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834791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飞企互联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430014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恒业世纪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832107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达能电气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强方特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430021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鑫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科金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832108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亨达科技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834802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宝贝格子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430037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832110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雷特科技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834803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鑫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昌龙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430038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信维科技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永辉化工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834817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知网络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430046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圣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博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润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832123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环球石材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834825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瑞阳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430051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九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 xml:space="preserve"> 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832126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康乐药业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834832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络捷斯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430054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超毅网络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832127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谊熙加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834845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腾教育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达通数据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民正农牧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834857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清水爱派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430062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中科国信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天涌影视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834874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谐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430074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鑫物联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宇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都股份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834877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全景网络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中讯四方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云宏信息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834898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株百股份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430077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道隆软件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蓝天园林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834980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宁波水表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430084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众工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832139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沃田集团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834984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网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库股份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430085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新锐英诚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832149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利尔达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834996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众至诚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430090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同辉信息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832151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听牧肉牛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835002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维冠视界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430097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赛德丽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合全药业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835003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龙腾影视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430109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中航讯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832167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宝中海洋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639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835021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农商通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430120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金润科技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832172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倍通检测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835024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七彩云南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430127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英雄互娱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832175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东方碳素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835032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正益移动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卡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递家物流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835033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精晶药业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430139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华岭股份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832184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陆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835035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华彩信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和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430140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新眼光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832188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科安达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835092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钢银电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430141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久日新材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832196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秦森园林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835093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旷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博生物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430152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思银股份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832201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无人机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835145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南自股份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430159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创世生态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832213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双森股份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中阳股份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430165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宝联合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832214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太川股份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国源科技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430169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融智通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832218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德长环保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835185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贝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430173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欧美城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832221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聚元食品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835192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国变电气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430174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沃捷传媒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832230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伟科技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835197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日兴生物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中教股份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832236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丰源股份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835212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多想互动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430177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点点客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建通测绘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835217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汉唐环保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430178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白虹软件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832258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太阳传媒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瀚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翔生物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430182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全网数商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832265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芍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花堂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835265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同禹药包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430183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天友设计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832276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翔宇药业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澳菲利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430198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微创光电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鹿得医疗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835298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宇球电子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430208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优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炫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软件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832280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创元期货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835300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人为峰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430211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丰电科技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349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832281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氏技术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835322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430222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宋体" w:hAnsi="Times New Roman" w:cs="Times New Roman"/>
                <w:kern w:val="0"/>
                <w:sz w:val="22"/>
              </w:rPr>
              <w:t>璟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泓科技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832283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天丰电源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835348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明朝万达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41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430225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伊禾农品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832297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新生飞翔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百通能源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430226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奥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立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832303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广安车联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835368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连城数控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430236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美兰股份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832308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旺盛园林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爱玩网络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430244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颂大教育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832316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添正医药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835387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荣恩集团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430245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奥特美克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832317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观典防务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835401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浙江杭摩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430253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兴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竹信息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大富装饰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835414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龙威新材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430258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易同科技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832325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捷尚股份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835425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中科水生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430260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布雷尔利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832327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颐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软件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835474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蓝色未来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430261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易维科技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359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国联股份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835483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中大股份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430267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盛世光明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益泰药业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835505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光音网络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430276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晟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矽微电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832354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益运股份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835508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殷图网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430300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辰光医疗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益森科技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835538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额尔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敦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430305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维珍创意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832390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金海股份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835557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大成科创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四维传媒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恒神股份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835572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诺泰生物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430325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精英智通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832398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索力得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835577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庞森商业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捷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智通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832399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宁波公运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835611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鸿志兴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430331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中环系统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832404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兴邦光电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835654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万源生态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430335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华韩整形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832412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同益物流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835663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灵狐科技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430338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银音科技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369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832422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福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昕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软件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835710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仕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净环保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430350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万德智新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科列技术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835787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海力股份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430353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百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傲科技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832444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蓝海骆驼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835842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纳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仕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430356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雷腾软件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832449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恒宝通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835850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凯欣股份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63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430366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金天地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832452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兴华股份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835859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景鸿物流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430367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力码科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福股份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835860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斯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泰达新材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传视影视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835902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盾科技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430374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英富森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832462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广电计量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835911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中农华威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星立方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832467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帝益肥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835955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流科技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东亚装饰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832469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富恒新材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好看传媒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430377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海格物流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379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菁茂农业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689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835961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名品世家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430383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红豆杉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832491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奥迪威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835990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随锐科技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430394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伯朗特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832499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天海流体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835995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松赫股份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430405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星火环境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832511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科益气体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金居股份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430408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帝信科技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832522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纳科诺尔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泛华体育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苏轴股份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大亚股份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836052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珠海港</w:t>
            </w:r>
            <w:r w:rsidRPr="005A0883">
              <w:rPr>
                <w:rFonts w:ascii="Times New Roman" w:eastAsia="宋体" w:hAnsi="Times New Roman" w:cs="Times New Roman"/>
                <w:kern w:val="0"/>
                <w:sz w:val="22"/>
              </w:rPr>
              <w:t>昇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430422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永继电气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832533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利美康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836053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友宝在线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普滤得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康沃动力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836066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研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和股份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430432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方林科技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金宇农牧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西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谷数字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430437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食安科技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熊猫乳业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836093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优雅电商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德联科技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389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832562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盈嘉科技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699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836108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五星铜业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430457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网科技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832563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帮豪种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836116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潜能燃气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430458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陆海科技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梓</w:t>
            </w:r>
            <w:proofErr w:type="gramEnd"/>
            <w:r w:rsidRPr="005A0883">
              <w:rPr>
                <w:rFonts w:ascii="Times New Roman" w:eastAsia="宋体" w:hAnsi="Times New Roman" w:cs="Times New Roman"/>
                <w:kern w:val="0"/>
                <w:sz w:val="22"/>
              </w:rPr>
              <w:t>橦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宫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836129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中源股份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430459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华艺园林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832571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点击网络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旭杰科技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430462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树业环保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832579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同兴股份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百林园林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安泰得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832580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中绿环保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836190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托球股份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85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430485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旭建新材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832585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精英科技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836200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国建新能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430488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东创科技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832586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圣兆药物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836232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梦广告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430489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佳先股份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832588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葫芦堡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836263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中航泰达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430492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老来寿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832597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中移能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836267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美润股份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430500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亚奥科技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399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832602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泰通科技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709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836330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振兴生态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430505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上陵牧业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832616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城光节能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836346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亿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玛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在线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430508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中视文化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836433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大唐药业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430512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芯朋微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832638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瓦力科技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836437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诚科技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430515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麟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832641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天蓝地绿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836455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溶科技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430523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泰谷生物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832645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高德信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836460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风云科技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430539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扬子地板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832646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讯众股份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836473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财股份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430552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亚成微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齐鲁银行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836529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明营科技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英派瑞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832693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东鼎股份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836559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海润检测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430556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雅达股份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832705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达瑞生物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836583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海润影业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430578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差旅天下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409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832707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豪股份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719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836589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德利得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430595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唐人通服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832708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三力制药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铠甲网络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430596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新达通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832735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德源药业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836617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软岛科技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430597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博安通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832763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天科盛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836625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宝艺股份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430607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大树智能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832768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爱可生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836645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三瑞农科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430609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中磁视讯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832773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寰烁股份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836675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秉扬科技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立德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832774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森泰环保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836686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超能国际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430651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金豹实业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832783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恒源食品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836689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皓华网络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107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430659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江苏铁发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832786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骑士乳业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836690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悦泰物流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430665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高衡力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832792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鹿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城银行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836703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创一新材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109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天跃科技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419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832800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斯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729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836708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中裕广恒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430680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联兴科技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832802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保丽洁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836709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昀丰科技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430682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中天羊业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832814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昌耀新材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836728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豫新科技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430714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奇才股份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832821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金丹科技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836734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唐鸿重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工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430718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合肥高科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亚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光电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836792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易家科技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430730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先大药业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832850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大泽电极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836800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钰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430742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光维通信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832854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紫光新能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836801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睦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430754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三态股份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晨越建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管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836813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格兰尼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830776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帕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832873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孕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婴童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爱立方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830777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金达莱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832881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源达股份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山维科技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119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830783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广源精密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429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832893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宏源农牧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739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836875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健网农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830793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阿拉丁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832896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道有道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836899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佛瑞德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830799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艾融软件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832898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天地壹号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836916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经佳文化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830809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安达科技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832899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景津环保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836989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赛四达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830810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广东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羚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832902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花木易购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837022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雄狮装饰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830813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熔金股份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832910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伊赛牛肉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837092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金佳园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830815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蓝山科技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832918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鼎讯股份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837097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远东股份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巨峰股份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832927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顶峰影业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837128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君为信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830821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雪郎生物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832929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雷石集团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837138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恒谦教育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128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830827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优电气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832938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国林环保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837160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凯诘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电商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129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830828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万绿生物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439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832950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益盟股份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749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智诺科技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昶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创识科技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车配龙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830832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齐鲁华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信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832958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艾芬达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837193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华商物流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830833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九生堂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立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昌环境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837249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乐生活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830837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古城香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832960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望变电气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837293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联诚发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830845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芯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邦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道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尔智控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837299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小鱼股份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830850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万企达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832971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卡司通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837321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安家万邦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830851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骏华农牧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832973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思亮信息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837331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嘉德股份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盈谷股份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832974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鲜美种苗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837348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飞宇竹材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830862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丰海科技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832975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新凌嘉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837353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佳维股份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139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830866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志软件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449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开特股份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759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837424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金三角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830879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基康仪器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832982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锦波生物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837443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蓝天集团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830881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圣泉集团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833014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中标集团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837449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本草春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830894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紫竹桩基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833037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中技能源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837472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他趣股份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830899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讯证券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833041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网信安全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837498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第一物业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830917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网波股份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833047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天堰科技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837500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方金影视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830922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裕荣光电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833057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傲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837558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宏辉石油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830927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兆久成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833066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亿联科技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837567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中兵通信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830931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仁会生物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833105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华通科技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837628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和兴隆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830933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纳晶科技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企源科技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837665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金芙蓉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149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830936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约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克动漫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459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833146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双喜电器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769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837673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莱泰园林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830938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可恩口腔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833147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华江环保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837674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米乐星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151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830944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景尚旅业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833158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马上游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837689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圣保堂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830946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森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萱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医药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力好科技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837729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湖南竹材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830947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金柏股份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833160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鲁班药业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837747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长江文化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大盛微电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万星面业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837761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创捷传媒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830964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润农节水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833183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超凡股份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紫科环保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830966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苏北花卉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833186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宏远电器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黑马高科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830974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大催化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833197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晟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837797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众巢医学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830978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先临三维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833222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基业园林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837932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方图智能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159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830988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兴和股份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469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833224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唐北电瓷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779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837935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创新股份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830993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壹玖壹玖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西部股份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837939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九天云竹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830999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银橙传媒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生物谷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837953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圣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邦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人力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831011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三友创美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北旺农牧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838006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神州优车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831015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小白龙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833284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灵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鸽科技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838030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德众股份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831019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博硕光电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833288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天元重工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838053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嘉泰数控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卓华信息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833292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泰然科技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838104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万吉科技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831036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裕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833295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国佳新材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838115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国强高科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831045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科慧科技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833300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利树股份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838123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利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浩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831049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莱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833308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德威股份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838154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海富特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169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831053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美佳新材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479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833311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万容科技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789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838163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方大股份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831057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多普泰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833330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君实生物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838210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立得科技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831063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833331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爱夫卡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838220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谷麦光电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831067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根力多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833339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胜软科技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838257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真和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173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瑞聚股份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833341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贵交科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838265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澜医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831083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东润环能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崇德动漫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838317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明宇科技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831084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绿网天下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利隆媒体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838324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广尔数码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831099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维泰股份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833371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蓝天燃气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838349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乐舱网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831101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奥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维云网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833379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源和药业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838357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三浦车库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831108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茶乾坤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833382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长江绿海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838384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新港联行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179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831114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销科技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489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833414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凡拓创意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799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838413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易名科技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831126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元鼎科技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833423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穗晶光电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838428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恒实股份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831129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领信股份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833426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先控电气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838483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亿嘉股份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831140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力阳科技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833442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江苏铁科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838484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格蕾特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831142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易讯通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833448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灵动微电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838504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光环国际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831149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奥美环境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833449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联达动力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838517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大森机电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831152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昆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工科技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833451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璧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838526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鑫英泰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831159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安达物流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833466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盛盈汇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838535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盛和信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831161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伊菲股份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能量传播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838564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康平铁科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831162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天河股份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833493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中岳非晶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豫王建能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189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831173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泰恩康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499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833497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小田冷链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809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838593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大唐科技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派诺科技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833503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花嫁丽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舍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838650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本贸科技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831177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深冷能源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833506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勤劳农夫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838659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世珍股份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831186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金鸿药业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833517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策源股份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838696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置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富科技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831187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创尔生物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833528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宁波中药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838777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华天海峰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831194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派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拉软件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833529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视纪印象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春光药装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195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831207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南方制药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福慧达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838823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海天消防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831235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点米科技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833533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骏创科技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838827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弘益热能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831242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辰科技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天立坤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鑫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龙门教育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831243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晓鸣农牧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亚太天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838843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智趣互联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199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831248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瑞德设计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509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833581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长城华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冠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819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838849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东岳机械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831253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东进农牧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833619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佰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聆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数据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838924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广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脉科技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831274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瑞可达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833623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胜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高股份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838943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星震同源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松科快换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833624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维和药业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838944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中元成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831278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泰德股份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833627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多尔克司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838974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际动网络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831287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启奥科技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833629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合力亿捷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838984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831289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丰泽股份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833631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汇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通金融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839056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轶德医疗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831299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北教传媒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833644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瀚高股份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839074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一特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831305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海希通讯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839123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嘉利通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831306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丽明股份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833654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能拓股份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839133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淳博传播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209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831311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博安智能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519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833656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确成硅化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829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839135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南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帆科技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831315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安畅网络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833658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铁血科技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839149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良华科教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831327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翼股份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833659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浩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丰股份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839167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同享科技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普适导航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833662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大地生物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839202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骏途网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831343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通建设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833677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芯能科技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839205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许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继配电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831344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际联合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福特科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古琳达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姬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831345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海特股份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833684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联赢激光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大业创智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831353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力源环保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833694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新道科技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839258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汇兴智造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217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831354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话机世界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833742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天秦装备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839264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世纪明德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831355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地源科技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833743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邦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御厨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839271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唐人科技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219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831367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红山河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529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扬德环境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839275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众信科技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831370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新安洁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833757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力锂能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嘉合智能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831378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富耐克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833767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五轮电子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831385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大地和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833770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宏伟供应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839295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金百汇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831386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风华环保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833790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嘉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元科技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839296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方大管理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831392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天迈科技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833796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骅锋科技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839306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八达股份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831396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许昌智能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833819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颖泰生物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839316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长城网科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831417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峻岭能源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833827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浩腾科技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839373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润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华保险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831439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中喜生态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833833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美天生物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839411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涛生医药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831450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金宏气体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永安期货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839456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好女人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229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复娱文化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539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833856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宝润兴业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849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839483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用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友金融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春晖智控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833874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祥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839484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联合同创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831484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久盛生态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833881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一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森园林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839505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九春教育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831486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索尔科技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833896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海诺尔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839603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乐米科技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831496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燕房盟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833913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坤鼎集团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839639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鼎阳智电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831511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水治理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833914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远航合金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839646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极限网络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831512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环创科技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833954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飞天经纬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839695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泰林股份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831513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</w:t>
            </w:r>
            <w:r w:rsidRPr="005A0883">
              <w:rPr>
                <w:rFonts w:ascii="Times New Roman" w:eastAsia="宋体" w:hAnsi="Times New Roman" w:cs="Times New Roman"/>
                <w:kern w:val="0"/>
                <w:sz w:val="22"/>
              </w:rPr>
              <w:t>廸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833960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华发教育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839697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锐速智能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831529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能龙教育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833972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司南导航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839712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汇实科技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238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831533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绩优股份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833994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翰博高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839719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宁新新材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239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831546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林数据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549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833997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巴鲁特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859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839729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永顺生物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831550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成大生物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834013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利和兴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839737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鸥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玛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软件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831557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中呼科技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834019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大自然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德丰影业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831558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阳光四季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食品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839798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安居安防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831562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山水环境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834021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流金岁月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839805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中德生物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831565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润成科技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834023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金投金融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839816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永成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医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831566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盛世大联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834070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盛全服务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839878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第一环保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831568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张铁军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834082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建信息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839884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大牧汗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汉博商业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834102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电联股份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839930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金煌物流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831583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未来宽带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834122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云端网络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839951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用友汽车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249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831595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科致电气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559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834126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联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益科技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869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870009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安捷股份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831601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威科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姆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834134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中业科技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870035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松博宇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831603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金润和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炜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田新材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870040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思源股份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831609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壹加壹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834154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建为历保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870049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华翔控股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831614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合富新材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834156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有米科技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870147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可可磁业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831626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胜禹股份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金田铜业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870162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荣意股份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831628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西部超导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834179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赛科星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870170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宇林德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831633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那然生命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834187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储吉信息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870177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鸳鸯金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楼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831635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金鹏信息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834195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华清飞扬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870190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荣汇彬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831640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碧沃丰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834203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华澜微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870229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特通电气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259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831663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云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叶股份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569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834206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傲基电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商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870231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源悦汽车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莲池医院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834209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正合股份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870239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巨龙股份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261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一拓通信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834222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迈动医疗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870257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龙冈旅游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831688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山大地纬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中广瑞波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870270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酉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831697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海优新材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834255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上讯信息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870309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中天新能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831698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工大软件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834262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康富科技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870336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众志达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831701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万龙电气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834270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远大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特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870338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四海传媒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831706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领航科技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834303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华龙期货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870361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飞利富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831709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瑞特爱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834342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慧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云股份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870387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迈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睿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831710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昊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方机电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834365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杭州掌盟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870399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通达电气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269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831711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青浦资产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579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834385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力港网络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889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870409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诚安达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831718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青鸟软通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834415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恒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拓开源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870490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星亚股份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831725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志股份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834425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新赛点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870510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东吾洋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831728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阿尼股份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834428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蓝孚高能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870552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弘基时尚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831729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维钛克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834438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良晋电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商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870614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精通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世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831742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纽米科技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834440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怡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丽科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姆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870643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祥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集团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831743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立高科技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834474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里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得电科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870706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精标科技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831776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中云创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834475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三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友科技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870714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良讯股份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831829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同方软银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834476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自在传媒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870725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德普电气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831844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会友线缆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834489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安瑞升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870773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鹏海制药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279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831852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研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589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834496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赛乐奇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899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870812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赛富电力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831866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蔚林股份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834507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元年科技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870844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金浔股份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831873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环宇建工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834509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凯迪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870984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新荣昌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831885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鱼鳞图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834534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曼恒数字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870997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爱德利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283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831888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垦丰种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834549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天工股份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870998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朗绿科技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831890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中润新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834568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国鸿科技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871042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休恩科技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831900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海航冷链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834598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天沐温泉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871082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龙翔药业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831913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东方誉源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834616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京博物流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871177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邦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禾生态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831925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政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通股份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834618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置辰智慧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871195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皇封参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831929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惠尔明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四川唯鸿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871224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兆方石油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289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831930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和君商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学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599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834631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海药股份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909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871326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武侯高新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831940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网高科技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834641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中广影视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871348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森电电力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831943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西格码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834653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汉宇钟表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871370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金源新材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831961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创远仪器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834678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东方网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871396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常辅股份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831971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开元物业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834680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海天众意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871481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中运传媒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831972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北泰实业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834682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球冠电缆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871543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革新百集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831981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浩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紫云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834683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爹地宝贝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871642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通易航天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831984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大道信通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834687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海唐公关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871655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知行路桥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831988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乐普四方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834695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</w:t>
            </w:r>
            <w:r w:rsidRPr="005A0883">
              <w:rPr>
                <w:rFonts w:ascii="Times New Roman" w:eastAsia="宋体" w:hAnsi="Times New Roman" w:cs="Times New Roman"/>
                <w:kern w:val="0"/>
                <w:sz w:val="22"/>
              </w:rPr>
              <w:t>赟</w:t>
            </w: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国际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871703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宝泉旅游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831999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仟亿达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834698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国舜股份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872034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建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银股份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299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832003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同信通信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609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834707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爱迪科技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919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872049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天诚通信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832007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航天检测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834713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毅能达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920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872087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天士营销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301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832014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绿之彩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611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834720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闽瑞环保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921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872149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睿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中实业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302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832026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海龙核科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612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834729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朗朗教育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922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872186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长江期货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303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832028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汇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元科技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613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834732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雄汇医疗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923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872210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德建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建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科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304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832041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</w:rPr>
              <w:t>中兴通科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614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834742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麦克韦尔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924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872242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新农人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lastRenderedPageBreak/>
              <w:t>305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832060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施可瑞</w:t>
            </w:r>
            <w:proofErr w:type="gramEnd"/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615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834761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锦聚成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925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872351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华</w:t>
            </w: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光源海</w:t>
            </w:r>
            <w:proofErr w:type="gramEnd"/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306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832063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鸿</w:t>
            </w:r>
            <w:proofErr w:type="gramEnd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辉光通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616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834762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清鹤科技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926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872358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轩慧科技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307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832075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东方水利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617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834765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美之高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927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872440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晶石能源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308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832080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七色珠光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618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834767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爱富希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928</w:t>
            </w: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872627</w:t>
            </w: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摩天之星</w:t>
            </w: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309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832081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金利股份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619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834770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艾能聚</w:t>
            </w:r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  <w:tr w:rsidR="00696347" w:rsidRPr="005A0883" w:rsidTr="005A0883">
        <w:trPr>
          <w:trHeight w:val="270"/>
        </w:trPr>
        <w:tc>
          <w:tcPr>
            <w:tcW w:w="679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310</w:t>
            </w:r>
          </w:p>
        </w:tc>
        <w:tc>
          <w:tcPr>
            <w:tcW w:w="114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832086</w:t>
            </w:r>
          </w:p>
        </w:tc>
        <w:tc>
          <w:tcPr>
            <w:tcW w:w="126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现在支付</w:t>
            </w:r>
          </w:p>
        </w:tc>
        <w:tc>
          <w:tcPr>
            <w:tcW w:w="84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620</w:t>
            </w:r>
          </w:p>
        </w:tc>
        <w:tc>
          <w:tcPr>
            <w:tcW w:w="1124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834771</w:t>
            </w:r>
          </w:p>
        </w:tc>
        <w:tc>
          <w:tcPr>
            <w:tcW w:w="131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  <w:proofErr w:type="gramStart"/>
            <w:r w:rsidRPr="005A0883">
              <w:rPr>
                <w:rFonts w:ascii="Times New Roman" w:eastAsia="方正仿宋简体" w:hAnsi="Times New Roman" w:cs="Times New Roman"/>
                <w:kern w:val="0"/>
                <w:sz w:val="22"/>
              </w:rPr>
              <w:t>基玉金服</w:t>
            </w:r>
            <w:proofErr w:type="gramEnd"/>
          </w:p>
        </w:tc>
        <w:tc>
          <w:tcPr>
            <w:tcW w:w="851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  <w:tc>
          <w:tcPr>
            <w:tcW w:w="1236" w:type="dxa"/>
            <w:noWrap/>
            <w:vAlign w:val="center"/>
            <w:hideMark/>
          </w:tcPr>
          <w:p w:rsidR="00696347" w:rsidRPr="005A0883" w:rsidRDefault="00696347" w:rsidP="005A0883">
            <w:pPr>
              <w:widowControl/>
              <w:jc w:val="center"/>
              <w:rPr>
                <w:rFonts w:ascii="Times New Roman" w:eastAsia="方正仿宋简体" w:hAnsi="Times New Roman" w:cs="Times New Roman"/>
                <w:kern w:val="0"/>
                <w:sz w:val="22"/>
              </w:rPr>
            </w:pPr>
          </w:p>
        </w:tc>
      </w:tr>
    </w:tbl>
    <w:p w:rsidR="00EB2D9C" w:rsidRPr="005A0883" w:rsidRDefault="00EB2D9C" w:rsidP="006B475E">
      <w:pPr>
        <w:rPr>
          <w:rFonts w:ascii="Times New Roman" w:eastAsia="方正仿宋简体" w:hAnsi="Times New Roman" w:cs="Times New Roman"/>
          <w:sz w:val="28"/>
        </w:rPr>
      </w:pPr>
    </w:p>
    <w:sectPr w:rsidR="00EB2D9C" w:rsidRPr="005A0883" w:rsidSect="008F2C52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C66" w:rsidRDefault="003F7C66" w:rsidP="00A86566">
      <w:r>
        <w:separator/>
      </w:r>
    </w:p>
  </w:endnote>
  <w:endnote w:type="continuationSeparator" w:id="0">
    <w:p w:rsidR="003F7C66" w:rsidRDefault="003F7C66" w:rsidP="00A8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6733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56DF5" w:rsidRPr="00E56DF5" w:rsidRDefault="00E56DF5" w:rsidP="00E56DF5">
        <w:pPr>
          <w:pStyle w:val="a4"/>
          <w:jc w:val="center"/>
          <w:rPr>
            <w:rFonts w:ascii="Times New Roman" w:hAnsi="Times New Roman" w:cs="Times New Roman"/>
          </w:rPr>
        </w:pPr>
        <w:r w:rsidRPr="00E56DF5">
          <w:rPr>
            <w:rFonts w:ascii="Times New Roman" w:hAnsi="Times New Roman" w:cs="Times New Roman"/>
          </w:rPr>
          <w:fldChar w:fldCharType="begin"/>
        </w:r>
        <w:r w:rsidRPr="00E56DF5">
          <w:rPr>
            <w:rFonts w:ascii="Times New Roman" w:hAnsi="Times New Roman" w:cs="Times New Roman"/>
          </w:rPr>
          <w:instrText>PAGE   \* MERGEFORMAT</w:instrText>
        </w:r>
        <w:r w:rsidRPr="00E56DF5">
          <w:rPr>
            <w:rFonts w:ascii="Times New Roman" w:hAnsi="Times New Roman" w:cs="Times New Roman"/>
          </w:rPr>
          <w:fldChar w:fldCharType="separate"/>
        </w:r>
        <w:r w:rsidR="005A0883" w:rsidRPr="005A0883">
          <w:rPr>
            <w:rFonts w:ascii="Times New Roman" w:hAnsi="Times New Roman" w:cs="Times New Roman"/>
            <w:noProof/>
            <w:lang w:val="zh-CN"/>
          </w:rPr>
          <w:t>15</w:t>
        </w:r>
        <w:r w:rsidRPr="00E56DF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C66" w:rsidRDefault="003F7C66" w:rsidP="00A86566">
      <w:r>
        <w:separator/>
      </w:r>
    </w:p>
  </w:footnote>
  <w:footnote w:type="continuationSeparator" w:id="0">
    <w:p w:rsidR="003F7C66" w:rsidRDefault="003F7C66" w:rsidP="00A86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5B"/>
    <w:rsid w:val="0000327A"/>
    <w:rsid w:val="00004A7A"/>
    <w:rsid w:val="00006162"/>
    <w:rsid w:val="000107D5"/>
    <w:rsid w:val="00022EED"/>
    <w:rsid w:val="000429D0"/>
    <w:rsid w:val="00052CF1"/>
    <w:rsid w:val="00061387"/>
    <w:rsid w:val="00074660"/>
    <w:rsid w:val="0007762E"/>
    <w:rsid w:val="00081B24"/>
    <w:rsid w:val="00097C59"/>
    <w:rsid w:val="000B65CD"/>
    <w:rsid w:val="000B772D"/>
    <w:rsid w:val="000C6071"/>
    <w:rsid w:val="000C773F"/>
    <w:rsid w:val="000D3796"/>
    <w:rsid w:val="000D6F15"/>
    <w:rsid w:val="000D7027"/>
    <w:rsid w:val="000D7F7E"/>
    <w:rsid w:val="000F1AFD"/>
    <w:rsid w:val="000F3F04"/>
    <w:rsid w:val="00105899"/>
    <w:rsid w:val="001103FC"/>
    <w:rsid w:val="00124F95"/>
    <w:rsid w:val="001337CF"/>
    <w:rsid w:val="0014326B"/>
    <w:rsid w:val="0015046B"/>
    <w:rsid w:val="00172D87"/>
    <w:rsid w:val="00184966"/>
    <w:rsid w:val="0018543F"/>
    <w:rsid w:val="00190D94"/>
    <w:rsid w:val="00195069"/>
    <w:rsid w:val="001A3496"/>
    <w:rsid w:val="001B3DBE"/>
    <w:rsid w:val="001C1CBC"/>
    <w:rsid w:val="001C4A56"/>
    <w:rsid w:val="001D10EB"/>
    <w:rsid w:val="001D2677"/>
    <w:rsid w:val="001E1DB1"/>
    <w:rsid w:val="002009E3"/>
    <w:rsid w:val="00217A11"/>
    <w:rsid w:val="002240EE"/>
    <w:rsid w:val="002401A3"/>
    <w:rsid w:val="00244F2E"/>
    <w:rsid w:val="00255CE3"/>
    <w:rsid w:val="0025711C"/>
    <w:rsid w:val="00261A8D"/>
    <w:rsid w:val="00265745"/>
    <w:rsid w:val="00272BE9"/>
    <w:rsid w:val="002757DF"/>
    <w:rsid w:val="002802BE"/>
    <w:rsid w:val="00291986"/>
    <w:rsid w:val="002C3F74"/>
    <w:rsid w:val="002C7779"/>
    <w:rsid w:val="002E29C5"/>
    <w:rsid w:val="00314D2E"/>
    <w:rsid w:val="00315409"/>
    <w:rsid w:val="00324112"/>
    <w:rsid w:val="003354FC"/>
    <w:rsid w:val="00344BED"/>
    <w:rsid w:val="00352F0A"/>
    <w:rsid w:val="003706C2"/>
    <w:rsid w:val="00371BB9"/>
    <w:rsid w:val="00373CA6"/>
    <w:rsid w:val="00377031"/>
    <w:rsid w:val="00387E7F"/>
    <w:rsid w:val="003972C8"/>
    <w:rsid w:val="00397F84"/>
    <w:rsid w:val="003A2EC4"/>
    <w:rsid w:val="003A54CA"/>
    <w:rsid w:val="003A7D45"/>
    <w:rsid w:val="003C1860"/>
    <w:rsid w:val="003D7B94"/>
    <w:rsid w:val="003F3D03"/>
    <w:rsid w:val="003F71B9"/>
    <w:rsid w:val="003F7C66"/>
    <w:rsid w:val="004123EC"/>
    <w:rsid w:val="00416557"/>
    <w:rsid w:val="004208BF"/>
    <w:rsid w:val="00424989"/>
    <w:rsid w:val="0043235F"/>
    <w:rsid w:val="00456732"/>
    <w:rsid w:val="00457C38"/>
    <w:rsid w:val="00462B69"/>
    <w:rsid w:val="00462F85"/>
    <w:rsid w:val="00467489"/>
    <w:rsid w:val="00473C21"/>
    <w:rsid w:val="004A582A"/>
    <w:rsid w:val="004B1A5A"/>
    <w:rsid w:val="004C5999"/>
    <w:rsid w:val="004C5B55"/>
    <w:rsid w:val="004F45F7"/>
    <w:rsid w:val="004F59A1"/>
    <w:rsid w:val="004F7969"/>
    <w:rsid w:val="00511145"/>
    <w:rsid w:val="00513077"/>
    <w:rsid w:val="00515C80"/>
    <w:rsid w:val="00515D43"/>
    <w:rsid w:val="005308E5"/>
    <w:rsid w:val="00541D8B"/>
    <w:rsid w:val="00543E79"/>
    <w:rsid w:val="005560AC"/>
    <w:rsid w:val="005607BE"/>
    <w:rsid w:val="00567080"/>
    <w:rsid w:val="00567FEA"/>
    <w:rsid w:val="00571AA1"/>
    <w:rsid w:val="005813FC"/>
    <w:rsid w:val="00591792"/>
    <w:rsid w:val="005940D9"/>
    <w:rsid w:val="005A0883"/>
    <w:rsid w:val="005A0D08"/>
    <w:rsid w:val="005B4070"/>
    <w:rsid w:val="005B46BC"/>
    <w:rsid w:val="005B57B8"/>
    <w:rsid w:val="005B7B5B"/>
    <w:rsid w:val="005E5D44"/>
    <w:rsid w:val="005F4070"/>
    <w:rsid w:val="0061620D"/>
    <w:rsid w:val="00617B2D"/>
    <w:rsid w:val="00620F17"/>
    <w:rsid w:val="00630ACC"/>
    <w:rsid w:val="006357FE"/>
    <w:rsid w:val="006362EE"/>
    <w:rsid w:val="00644876"/>
    <w:rsid w:val="006479C5"/>
    <w:rsid w:val="00652DD9"/>
    <w:rsid w:val="00654939"/>
    <w:rsid w:val="0065692A"/>
    <w:rsid w:val="0067666F"/>
    <w:rsid w:val="00680593"/>
    <w:rsid w:val="00685B28"/>
    <w:rsid w:val="0068687D"/>
    <w:rsid w:val="00694B3D"/>
    <w:rsid w:val="00695C96"/>
    <w:rsid w:val="00696347"/>
    <w:rsid w:val="006A14E3"/>
    <w:rsid w:val="006B19EC"/>
    <w:rsid w:val="006B475E"/>
    <w:rsid w:val="006D0B62"/>
    <w:rsid w:val="006E7050"/>
    <w:rsid w:val="006E7C4C"/>
    <w:rsid w:val="006F243A"/>
    <w:rsid w:val="007013F6"/>
    <w:rsid w:val="0070412A"/>
    <w:rsid w:val="00711B3E"/>
    <w:rsid w:val="00711B49"/>
    <w:rsid w:val="0071453F"/>
    <w:rsid w:val="00714FF5"/>
    <w:rsid w:val="0071657B"/>
    <w:rsid w:val="00716D29"/>
    <w:rsid w:val="00722882"/>
    <w:rsid w:val="00724D23"/>
    <w:rsid w:val="00726F33"/>
    <w:rsid w:val="0074230D"/>
    <w:rsid w:val="00796662"/>
    <w:rsid w:val="0079698A"/>
    <w:rsid w:val="007A07FD"/>
    <w:rsid w:val="007A498F"/>
    <w:rsid w:val="007A5255"/>
    <w:rsid w:val="007E3823"/>
    <w:rsid w:val="007E4270"/>
    <w:rsid w:val="007E4CC0"/>
    <w:rsid w:val="007F0096"/>
    <w:rsid w:val="007F1329"/>
    <w:rsid w:val="007F3174"/>
    <w:rsid w:val="007F44B6"/>
    <w:rsid w:val="007F69A7"/>
    <w:rsid w:val="008039C0"/>
    <w:rsid w:val="00805DE6"/>
    <w:rsid w:val="00813417"/>
    <w:rsid w:val="008141E1"/>
    <w:rsid w:val="00815B07"/>
    <w:rsid w:val="00851A50"/>
    <w:rsid w:val="00860D40"/>
    <w:rsid w:val="00864603"/>
    <w:rsid w:val="008677D0"/>
    <w:rsid w:val="008849B5"/>
    <w:rsid w:val="008A550B"/>
    <w:rsid w:val="008A5929"/>
    <w:rsid w:val="008C310F"/>
    <w:rsid w:val="008D522D"/>
    <w:rsid w:val="008D6CD7"/>
    <w:rsid w:val="008E3A1F"/>
    <w:rsid w:val="008E4DF9"/>
    <w:rsid w:val="008E6214"/>
    <w:rsid w:val="008F2C52"/>
    <w:rsid w:val="00904502"/>
    <w:rsid w:val="00907A53"/>
    <w:rsid w:val="0092785B"/>
    <w:rsid w:val="0093071D"/>
    <w:rsid w:val="00940D8C"/>
    <w:rsid w:val="00943D85"/>
    <w:rsid w:val="0095193F"/>
    <w:rsid w:val="0097186F"/>
    <w:rsid w:val="009946F7"/>
    <w:rsid w:val="009A0410"/>
    <w:rsid w:val="009A3DE5"/>
    <w:rsid w:val="009D120D"/>
    <w:rsid w:val="009E29AF"/>
    <w:rsid w:val="009E2D9A"/>
    <w:rsid w:val="009F27E8"/>
    <w:rsid w:val="00A021DE"/>
    <w:rsid w:val="00A12D89"/>
    <w:rsid w:val="00A22E2B"/>
    <w:rsid w:val="00A23821"/>
    <w:rsid w:val="00A24AEC"/>
    <w:rsid w:val="00A27D64"/>
    <w:rsid w:val="00A32B87"/>
    <w:rsid w:val="00A4326B"/>
    <w:rsid w:val="00A465D5"/>
    <w:rsid w:val="00A54134"/>
    <w:rsid w:val="00A63611"/>
    <w:rsid w:val="00A659D9"/>
    <w:rsid w:val="00A75612"/>
    <w:rsid w:val="00A86566"/>
    <w:rsid w:val="00AA0D28"/>
    <w:rsid w:val="00AA2A31"/>
    <w:rsid w:val="00AB0B72"/>
    <w:rsid w:val="00AC0F8C"/>
    <w:rsid w:val="00AC56A0"/>
    <w:rsid w:val="00AD592D"/>
    <w:rsid w:val="00AF3ECC"/>
    <w:rsid w:val="00AF6D37"/>
    <w:rsid w:val="00B0216C"/>
    <w:rsid w:val="00B205EB"/>
    <w:rsid w:val="00B22A02"/>
    <w:rsid w:val="00B47AD0"/>
    <w:rsid w:val="00B51A6F"/>
    <w:rsid w:val="00B60C00"/>
    <w:rsid w:val="00B74208"/>
    <w:rsid w:val="00BA5247"/>
    <w:rsid w:val="00BB171B"/>
    <w:rsid w:val="00BC09EF"/>
    <w:rsid w:val="00BE3DB9"/>
    <w:rsid w:val="00BE4595"/>
    <w:rsid w:val="00C126B3"/>
    <w:rsid w:val="00C1273A"/>
    <w:rsid w:val="00C27D6A"/>
    <w:rsid w:val="00C439BB"/>
    <w:rsid w:val="00C43A67"/>
    <w:rsid w:val="00C45A55"/>
    <w:rsid w:val="00C50F11"/>
    <w:rsid w:val="00C603FE"/>
    <w:rsid w:val="00C8078D"/>
    <w:rsid w:val="00CA1568"/>
    <w:rsid w:val="00CA6B59"/>
    <w:rsid w:val="00CF76BD"/>
    <w:rsid w:val="00D059AE"/>
    <w:rsid w:val="00D127E1"/>
    <w:rsid w:val="00D12CAA"/>
    <w:rsid w:val="00D13049"/>
    <w:rsid w:val="00D174F5"/>
    <w:rsid w:val="00D209D9"/>
    <w:rsid w:val="00D2273F"/>
    <w:rsid w:val="00D248BB"/>
    <w:rsid w:val="00D30C26"/>
    <w:rsid w:val="00D36E83"/>
    <w:rsid w:val="00D54196"/>
    <w:rsid w:val="00D634FE"/>
    <w:rsid w:val="00D66D94"/>
    <w:rsid w:val="00D71865"/>
    <w:rsid w:val="00D749E4"/>
    <w:rsid w:val="00D74BEC"/>
    <w:rsid w:val="00D74F45"/>
    <w:rsid w:val="00D80912"/>
    <w:rsid w:val="00DA3AC3"/>
    <w:rsid w:val="00DD67C2"/>
    <w:rsid w:val="00DE2488"/>
    <w:rsid w:val="00DE2CB7"/>
    <w:rsid w:val="00DF4AED"/>
    <w:rsid w:val="00E044A7"/>
    <w:rsid w:val="00E329B9"/>
    <w:rsid w:val="00E33FFA"/>
    <w:rsid w:val="00E3696B"/>
    <w:rsid w:val="00E45673"/>
    <w:rsid w:val="00E52192"/>
    <w:rsid w:val="00E56DF5"/>
    <w:rsid w:val="00E5798B"/>
    <w:rsid w:val="00E74BA7"/>
    <w:rsid w:val="00E93A50"/>
    <w:rsid w:val="00EB2D9C"/>
    <w:rsid w:val="00EB5090"/>
    <w:rsid w:val="00ED5623"/>
    <w:rsid w:val="00EE062C"/>
    <w:rsid w:val="00EE44B2"/>
    <w:rsid w:val="00EE5E35"/>
    <w:rsid w:val="00EF54A4"/>
    <w:rsid w:val="00F0190C"/>
    <w:rsid w:val="00F15289"/>
    <w:rsid w:val="00F2484A"/>
    <w:rsid w:val="00F270BE"/>
    <w:rsid w:val="00F36A0B"/>
    <w:rsid w:val="00F36F27"/>
    <w:rsid w:val="00F418D6"/>
    <w:rsid w:val="00F6000C"/>
    <w:rsid w:val="00F75BBE"/>
    <w:rsid w:val="00F80755"/>
    <w:rsid w:val="00F8093D"/>
    <w:rsid w:val="00F8648A"/>
    <w:rsid w:val="00F97207"/>
    <w:rsid w:val="00FA1A91"/>
    <w:rsid w:val="00FA77F5"/>
    <w:rsid w:val="00FB3A5E"/>
    <w:rsid w:val="00FC237C"/>
    <w:rsid w:val="00FC37E8"/>
    <w:rsid w:val="00FC4B9A"/>
    <w:rsid w:val="00FC713C"/>
    <w:rsid w:val="00FD06C6"/>
    <w:rsid w:val="00FE170A"/>
    <w:rsid w:val="00FE1A54"/>
    <w:rsid w:val="00FE44F6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963E9D-2CEB-487C-8B8C-4B9254A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5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6566"/>
    <w:rPr>
      <w:sz w:val="18"/>
      <w:szCs w:val="18"/>
    </w:rPr>
  </w:style>
  <w:style w:type="table" w:styleId="a5">
    <w:name w:val="Table Grid"/>
    <w:basedOn w:val="a1"/>
    <w:uiPriority w:val="39"/>
    <w:rsid w:val="00A865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B50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B5090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2C5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F2C52"/>
    <w:rPr>
      <w:color w:val="800080"/>
      <w:u w:val="single"/>
    </w:rPr>
  </w:style>
  <w:style w:type="paragraph" w:customStyle="1" w:styleId="font5">
    <w:name w:val="font5"/>
    <w:basedOn w:val="a"/>
    <w:rsid w:val="008F2C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F2C5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F2C5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69634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15</Pages>
  <Words>2233</Words>
  <Characters>12731</Characters>
  <Application>Microsoft Office Word</Application>
  <DocSecurity>0</DocSecurity>
  <Lines>106</Lines>
  <Paragraphs>29</Paragraphs>
  <ScaleCrop>false</ScaleCrop>
  <Company/>
  <LinksUpToDate>false</LinksUpToDate>
  <CharactersWithSpaces>14935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王韬wt</dc:creator>
  <cp:keywords/>
  <dc:description/>
  <cp:lastModifiedBy>宋琪sq</cp:lastModifiedBy>
  <cp:revision>297</cp:revision>
  <cp:lastPrinted>2017-05-21T03:05:00Z</cp:lastPrinted>
  <dcterms:created xsi:type="dcterms:W3CDTF">2016-05-18T09:08:00Z</dcterms:created>
  <dcterms:modified xsi:type="dcterms:W3CDTF">2018-05-12T11:27:00Z</dcterms:modified>
</cp:coreProperties>
</file>